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bookmarkStart w:id="0" w:name="_GoBack"/>
      <w:bookmarkEnd w:id="0"/>
      <w:r w:rsidRPr="008E6D94">
        <w:rPr>
          <w:rFonts w:ascii="Corbel" w:hAnsi="Corbel" w:cs="Corbel"/>
          <w:kern w:val="24"/>
          <w:sz w:val="48"/>
          <w:szCs w:val="48"/>
        </w:rPr>
        <w:t>Trending Tech Tools: What’s New, What’s Improved, and What’s on the Horizon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i/>
          <w:iCs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Rachel Kruzel, </w:t>
      </w:r>
      <w:r w:rsidRPr="008E6D94">
        <w:rPr>
          <w:rFonts w:ascii="Corbel" w:hAnsi="Corbel" w:cs="Corbel"/>
          <w:i/>
          <w:iCs/>
          <w:kern w:val="24"/>
          <w:sz w:val="48"/>
          <w:szCs w:val="48"/>
        </w:rPr>
        <w:t>ATP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i/>
          <w:iCs/>
          <w:kern w:val="24"/>
          <w:sz w:val="48"/>
          <w:szCs w:val="48"/>
        </w:rPr>
      </w:pPr>
      <w:r w:rsidRPr="008E6D94">
        <w:rPr>
          <w:rFonts w:ascii="Corbel" w:hAnsi="Corbel" w:cs="Corbel"/>
          <w:i/>
          <w:iCs/>
          <w:kern w:val="24"/>
          <w:sz w:val="48"/>
          <w:szCs w:val="48"/>
        </w:rPr>
        <w:t>Accessing Higher Ground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i/>
          <w:iCs/>
          <w:kern w:val="24"/>
          <w:sz w:val="48"/>
          <w:szCs w:val="48"/>
        </w:rPr>
      </w:pPr>
      <w:r w:rsidRPr="008E6D94">
        <w:rPr>
          <w:rFonts w:ascii="Corbel" w:hAnsi="Corbel" w:cs="Corbel"/>
          <w:i/>
          <w:iCs/>
          <w:kern w:val="24"/>
          <w:sz w:val="48"/>
          <w:szCs w:val="48"/>
        </w:rPr>
        <w:t>November 16</w:t>
      </w:r>
      <w:r w:rsidRPr="008E6D94">
        <w:rPr>
          <w:rFonts w:ascii="Corbel" w:hAnsi="Corbel" w:cs="Corbel"/>
          <w:i/>
          <w:iCs/>
          <w:kern w:val="24"/>
          <w:sz w:val="48"/>
          <w:szCs w:val="48"/>
          <w:vertAlign w:val="superscript"/>
        </w:rPr>
        <w:t>th</w:t>
      </w:r>
      <w:r w:rsidRPr="008E6D94">
        <w:rPr>
          <w:rFonts w:ascii="Corbel" w:hAnsi="Corbel" w:cs="Corbel"/>
          <w:i/>
          <w:iCs/>
          <w:kern w:val="24"/>
          <w:sz w:val="48"/>
          <w:szCs w:val="48"/>
        </w:rPr>
        <w:t>, 2018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Today’s Agenda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Major assistive technology developments: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Commonly used tools in higher ed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No brand-new apps this year that were “wow-worthy”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More features in mainstream products diversifying their tools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Catching up with that specialize with feature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Areas of Focus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Reading/Literacy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Writing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Math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Notetaking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Accessibility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Captioning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Patterns of Assistive Technology Developments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Technology companies are providing updates in “sprints”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Past: large updates came out quarterly, bi-yearly, or yearly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Now: smaller updates come out every 6-12 weeks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Now: updates are continuous, products constantly changing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Technology creators are vying for competition and limited market space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“Keeping up with the Jones”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Competition over features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Users are winning as a result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Visit the Reps!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Representatives from some of these companies are in the Exhibit Hall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Visit them, ask questions, try it out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They have the newest information and programs and know their products best</w:t>
      </w:r>
      <w:r w:rsidRPr="008E6D94">
        <w:rPr>
          <w:rFonts w:ascii="Corbel" w:hAnsi="Corbel" w:cs="Corbel"/>
          <w:kern w:val="24"/>
          <w:sz w:val="40"/>
          <w:szCs w:val="40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If not, reach out to the company after AHG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Reading/Literacy Support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texthelp – Read&amp;Write</w:t>
      </w:r>
      <w:r w:rsidRPr="008E6D94">
        <w:rPr>
          <w:rFonts w:ascii="Corbel" w:hAnsi="Corbel" w:cs="Corbel"/>
          <w:kern w:val="24"/>
          <w:sz w:val="48"/>
          <w:szCs w:val="48"/>
        </w:rPr>
        <w:br/>
        <w:t>Other Updates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Read&amp;Write for Google Chrome: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Offline voices – additional voice for online or offline use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Screen Masking – customer driven feedback: additional colors, transparent option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Translation – English description of other languages available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Read&amp;Write for Windows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New voices: Italian, German, Polish, Scottish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Read&amp;Write for Mac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 xml:space="preserve">Apple will release new OS – Mojave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Ready with update and it is compatible!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New Training Portal and Certification Program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Level 1 &amp; Level 2 for various programs and types of users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texthelp – Teaser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Additional texthelp updates for Writing and Math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kern w:val="24"/>
          <w:sz w:val="120"/>
          <w:szCs w:val="120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kern w:val="24"/>
          <w:sz w:val="120"/>
          <w:szCs w:val="120"/>
        </w:rPr>
      </w:pPr>
      <w:r w:rsidRPr="008E6D94">
        <w:rPr>
          <w:rFonts w:ascii="Corbel" w:hAnsi="Corbel" w:cs="Corbel"/>
          <w:kern w:val="24"/>
          <w:sz w:val="120"/>
          <w:szCs w:val="120"/>
        </w:rPr>
        <w:lastRenderedPageBreak/>
        <w:t>Stay Tuned!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Kurzweil – general updates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Higher focus on adapting to the market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Kurzweil version 16 for Macintosh and Windows released in June 2018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Subscription gives access to all platforms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Updates in to Windows and Mac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Updated OCR Engine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Updated Voices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Bibliography creation in ML8 and/or APA format (some editions)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Save a copy to Google Drive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Speech-to-Text input for annotation of files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Kurzweil – version 16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Windows Update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Support for Bookshare EPUB3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Higher Ed Brainstorming Templates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Embed images in Bubble Notes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Macintosh Update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Read the Web Preferences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Column Notes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Spell check/word prediction in Brainstorm/Outline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Selection of PDF page ranges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Kurzweil – Read the Web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 ePubs in VitalSource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Translate full passages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Better support for Google Docs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 Alternative Text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Microsoft – Immersive Reader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Comic Sans font now supported in Immersive Reader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More closely mimics handwriting and letter styles in education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32"/>
          <w:szCs w:val="32"/>
        </w:rPr>
        <w:t>Comic Sans font in Immersive Reader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32"/>
          <w:szCs w:val="32"/>
        </w:rPr>
        <w:t>photo courtesy of Microsoft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Microsoft – Immersive Reader 2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4 new languages for syllables and parts of speech in Immersive Reader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Nynorsk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 xml:space="preserve">Japanese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Polish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Korean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Translate pages into </w:t>
      </w:r>
      <w:r w:rsidRPr="008E6D94">
        <w:rPr>
          <w:rFonts w:ascii="Corbel" w:hAnsi="Corbel" w:cs="Corbel"/>
          <w:kern w:val="24"/>
          <w:sz w:val="48"/>
          <w:szCs w:val="48"/>
        </w:rPr>
        <w:br/>
        <w:t>languages in OneNote</w:t>
      </w:r>
      <w:r w:rsidRPr="008E6D94">
        <w:rPr>
          <w:rFonts w:ascii="Corbel" w:hAnsi="Corbel" w:cs="Corbel"/>
          <w:kern w:val="24"/>
          <w:sz w:val="48"/>
          <w:szCs w:val="48"/>
        </w:rPr>
        <w:br/>
        <w:t>for Windows 10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32"/>
          <w:szCs w:val="32"/>
        </w:rPr>
        <w:t>Nynorsk syllables and parts of speech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32"/>
          <w:szCs w:val="32"/>
        </w:rPr>
        <w:t>photo courtesy of Microsoft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Microsoft – Line Focus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Line Focus is a new tool released in Fall, 2017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Word Online, OneNote Online, One for Windows 10, and iPad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Tool is now available in Word Desktop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Fall 2018 release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Single, 3, or 5 lines available for supported reading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Helps sustain and focus attention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Located within the Immersive Reader Learning Tools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Line Focus – Immersive Reader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4"/>
          <w:szCs w:val="34"/>
        </w:rPr>
      </w:pPr>
      <w:r w:rsidRPr="008E6D94">
        <w:rPr>
          <w:rFonts w:ascii="Corbel" w:hAnsi="Corbel" w:cs="Corbel"/>
          <w:kern w:val="24"/>
          <w:sz w:val="34"/>
          <w:szCs w:val="34"/>
        </w:rPr>
        <w:t xml:space="preserve">Line Focus in Word Desktop </w:t>
      </w:r>
      <w:r w:rsidRPr="008E6D94">
        <w:rPr>
          <w:rFonts w:ascii="Corbel" w:hAnsi="Corbel" w:cs="Corbel"/>
          <w:kern w:val="24"/>
          <w:sz w:val="34"/>
          <w:szCs w:val="34"/>
        </w:rPr>
        <w:br/>
        <w:t>Photo courtesy of Microsoft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Microsoft – Office Lens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Page Theme color adjustments available in Office Lens Immersive Reader on iOS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32"/>
          <w:szCs w:val="32"/>
        </w:rPr>
        <w:t xml:space="preserve">Page theme colors in 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32"/>
          <w:szCs w:val="32"/>
        </w:rPr>
        <w:t xml:space="preserve">Office Lens photo courtesy 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8E6D94">
        <w:rPr>
          <w:rFonts w:ascii="Corbel" w:hAnsi="Corbel" w:cs="Corbel"/>
          <w:kern w:val="24"/>
          <w:sz w:val="32"/>
          <w:szCs w:val="32"/>
        </w:rPr>
        <w:t>of Microsoft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Microsoft – Word for iPhone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 Aloud has been added to Word for iPhone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Inclusive Classroom IT Admin Guide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Shows you which features are available in which version of Microsoft Office and other apps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  <w:u w:val="single"/>
        </w:rPr>
        <w:t>IT Classroom IT Admin Guide</w:t>
      </w:r>
      <w:r w:rsidRPr="008E6D94">
        <w:rPr>
          <w:rFonts w:ascii="Corbel" w:hAnsi="Corbel" w:cs="Corbel"/>
          <w:kern w:val="24"/>
          <w:sz w:val="48"/>
          <w:szCs w:val="48"/>
        </w:rPr>
        <w:t xml:space="preserve">: </w:t>
      </w:r>
      <w:r w:rsidRPr="008E6D94">
        <w:rPr>
          <w:rFonts w:ascii="Corbel" w:hAnsi="Corbel" w:cs="Corbel"/>
          <w:kern w:val="24"/>
          <w:sz w:val="48"/>
          <w:szCs w:val="48"/>
          <w:u w:val="single"/>
        </w:rPr>
        <w:t>http://aka.ms/InclusiveDeployment</w:t>
      </w:r>
      <w:r w:rsidRPr="008E6D94">
        <w:rPr>
          <w:rFonts w:ascii="Corbel" w:hAnsi="Corbel" w:cs="Corbel"/>
          <w:kern w:val="24"/>
          <w:sz w:val="48"/>
          <w:szCs w:val="48"/>
        </w:rPr>
        <w:t> 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Writing Support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Read&amp;Write – Check It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Check It :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Grammar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Phonetic Spell Checker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Capitalization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Punctuation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Verb tense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Homophones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&amp; more!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Underlines any found issues</w:t>
      </w:r>
      <w:r w:rsidRPr="008E6D94">
        <w:rPr>
          <w:rFonts w:ascii="Corbel" w:hAnsi="Corbel" w:cs="Corbel"/>
          <w:kern w:val="24"/>
          <w:sz w:val="48"/>
          <w:szCs w:val="48"/>
        </w:rPr>
        <w:br/>
        <w:t>in purple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External Check It provides</w:t>
      </w:r>
      <w:r w:rsidRPr="008E6D94">
        <w:rPr>
          <w:rFonts w:ascii="Corbel" w:hAnsi="Corbel" w:cs="Corbel"/>
          <w:kern w:val="24"/>
          <w:sz w:val="48"/>
          <w:szCs w:val="48"/>
        </w:rPr>
        <w:br/>
        <w:t>explanation of errors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Texthelp – Read&amp;Write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For Google: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Click icon – errors in doc will be underlined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For Windows and Mac: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Works within Microsoft Word, other programs, web browsers</w:t>
      </w:r>
    </w:p>
    <w:p w:rsidR="008E6D94" w:rsidRPr="008E6D94" w:rsidRDefault="008E6D94" w:rsidP="008E6D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360"/>
        <w:rPr>
          <w:rFonts w:ascii="Corbel" w:hAnsi="Corbel" w:cs="Corbel"/>
          <w:kern w:val="24"/>
          <w:sz w:val="24"/>
          <w:szCs w:val="24"/>
        </w:rPr>
      </w:pPr>
      <w:r w:rsidRPr="008E6D94">
        <w:rPr>
          <w:rFonts w:ascii="Corbel" w:hAnsi="Corbel" w:cs="Corbel"/>
          <w:kern w:val="24"/>
          <w:sz w:val="24"/>
          <w:szCs w:val="24"/>
        </w:rPr>
        <w:t>Word: Click Check It button to check document</w:t>
      </w:r>
    </w:p>
    <w:p w:rsidR="008E6D94" w:rsidRPr="008E6D94" w:rsidRDefault="008E6D94" w:rsidP="008E6D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360"/>
        <w:rPr>
          <w:rFonts w:ascii="Corbel" w:hAnsi="Corbel" w:cs="Corbel"/>
          <w:kern w:val="24"/>
          <w:sz w:val="24"/>
          <w:szCs w:val="24"/>
        </w:rPr>
      </w:pPr>
      <w:r w:rsidRPr="008E6D94">
        <w:rPr>
          <w:rFonts w:ascii="Corbel" w:hAnsi="Corbel" w:cs="Corbel"/>
          <w:kern w:val="24"/>
          <w:sz w:val="24"/>
          <w:szCs w:val="24"/>
        </w:rPr>
        <w:t xml:space="preserve">Other programs, web browsers: Select text, click icon, external Check It window opens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Replaces ‘Spell Check’ and ‘Similar Word Checker’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Google – AI Grammar Checker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Released to Early Adopter Program in late July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Not currently released widely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Underline Grammar suggestions in blue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Spelling suggestions underlined in red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Pop up menu in upper right corner with suggestions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/>
        <w:rPr>
          <w:rFonts w:ascii="Corbel" w:hAnsi="Corbel" w:cs="Corbel"/>
          <w:kern w:val="24"/>
          <w:sz w:val="40"/>
          <w:szCs w:val="40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/>
        <w:rPr>
          <w:rFonts w:ascii="Corbel" w:hAnsi="Corbel" w:cs="Corbel"/>
          <w:kern w:val="24"/>
          <w:sz w:val="40"/>
          <w:szCs w:val="40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Google – Grammar Checker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Microsoft - Dictate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Dictate  began as a Microsoft Garage project available in summer 2017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Manually add to programs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Dictate will be available in Office Suite tools automatically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Available in browsers first, then trickled down to desktop versions of tools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Cloud-based – must be connected to the internet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Dragon Dictate for Mac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Dragon for Mac OS X has been discontinued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Dragon Professional Individual for Mac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Support has been discontinued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Software will still function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No future updates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No good alternative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 xml:space="preserve">Voice Recognition in Apple OS inferior </w:t>
      </w:r>
    </w:p>
    <w:p w:rsidR="008E6D94" w:rsidRPr="008E6D94" w:rsidRDefault="008E6D94" w:rsidP="008E6D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360"/>
        <w:rPr>
          <w:rFonts w:ascii="Corbel" w:hAnsi="Corbel" w:cs="Corbel"/>
          <w:kern w:val="24"/>
          <w:sz w:val="24"/>
          <w:szCs w:val="24"/>
        </w:rPr>
      </w:pPr>
      <w:r w:rsidRPr="008E6D94">
        <w:rPr>
          <w:rFonts w:ascii="Corbel" w:hAnsi="Corbel" w:cs="Corbel"/>
          <w:kern w:val="24"/>
          <w:sz w:val="24"/>
          <w:szCs w:val="24"/>
        </w:rPr>
        <w:t>Learning curve, mistakes, vocabulary, foreign names, jargon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APIs prevent full use of Apple hardware to create product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Math Support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texthelp – EquatIO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Digital Math tool by Texthelp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Allows users to create digital math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Reads math aloud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Biggest math development in years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texthelp – EquatIO cont.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Windows, Mac, and Google Platforms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Screenshot Reader read math aloud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PDF Reader within Read&amp;Write for Google Chrome compatible with EquatIO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Integration into your LMS (Canvas currently, more to come later)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Reads math French in EquatIO for Google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Ability to add math into PDF files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 xml:space="preserve">Dictation, handwriting, etc.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texthelp – EquatIO cont. 2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EquatIO for Google and Read&amp;Write for Google Chrome PDF Reader - integration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Ability to add math into static PDF files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 xml:space="preserve">Open math worksheet with PDF Reader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Click EquatIO for Chrome Extension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EquatIO will open on bottom of screen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Dictation, handwriting, etc. available to add into PDFs digitally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** Can have tests or worksheets read a loud by Screenshot Reader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Notetaking Support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Livescribe Aegir Smartpens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New Smartpens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Aegir series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Dolphin &amp; Marlin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Released this Fall 2018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Aegir Smartpens – Physical Changed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Teal and Purple (with more colors coming – blue and yellow/gold)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One ounce in weight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Same size as a ballpoint pen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Bluetooth capability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lastRenderedPageBreak/>
        <w:t>Moves content automatically from pen to companion program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Livescribe+ app on Android, iOS, and updated desktop app (coming)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10-14 hours of battery life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90 minutes – 3 hours – battery charge time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Aegir Smartpens – Recording Capability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Recording done on Smartphone app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Uses Smartphone microphone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Replayed audio comes out of Smartphone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Replay audio by touching on paper or by touching on Smartphone App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Immediate transfer of content from pen to app in live time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Aegir Smartpens – Capabilities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1200 pages of content recording ability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Record audio through Livescribe+ app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Converts handwritten notes to typed notes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Includes sloppy handwriting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Searchable notes capability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Ability to create tags within your notes for structure and organization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Recognized 22 languages for read time transcription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Aegir Smartpens – Sharing Capacity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Share notes in following formats: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PDF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Text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Image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Microsoft Word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Distribute through variety of cloud services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Evernote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MS OneNote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Google Drive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Dropbox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Sonocent – Audio Notetaker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Audio Linking Feature 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Scribl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Pin Points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PDF Integration within the mobile app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lastRenderedPageBreak/>
        <w:t>Import PDF slides or other documents</w:t>
      </w:r>
      <w:r w:rsidRPr="008E6D94">
        <w:rPr>
          <w:rFonts w:ascii="Corbel" w:hAnsi="Corbel" w:cs="Corbel"/>
          <w:kern w:val="24"/>
          <w:sz w:val="40"/>
          <w:szCs w:val="40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Noteability App on iOS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Handwriting Search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Handwriting Converted to Text</w:t>
      </w:r>
      <w:r w:rsidRPr="008E6D94">
        <w:rPr>
          <w:rFonts w:ascii="Corbel" w:hAnsi="Corbel" w:cs="Corbel"/>
          <w:kern w:val="24"/>
          <w:sz w:val="48"/>
          <w:szCs w:val="48"/>
        </w:rPr>
        <w:br/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Side-by-Side view of Notes with Multi-Note feature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Accessibility Support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Accessibility Checker in Google Drive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No accessibility checker in Google Drive (docs, sheets, slides)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No plan on roadmap to build this into the program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Best alternative: Grackle Suite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Google refers users to this tool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Grackle Suite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Accessibility checker for 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Google Docs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Google Sheets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Google Slides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lastRenderedPageBreak/>
        <w:t>Chrome Extension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Runs a check on your document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Program will coach you through fixing the accessibility errors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With full version, export file to accessible PDF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1.25 million accessibility checks to date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Grackle Suite - update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New education pricing - $500 per year – no matter the size of your campus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Kicking off campaign soon!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Changing model of use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Freemium version for 30 days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After 30 days – run check, tell you what’s wrong, but won’t coach you through remediation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Easy roll out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IT  Whitelists program for everyone in a domain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Individual license prices is the same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Email </w:t>
      </w:r>
      <w:r w:rsidRPr="008E6D94">
        <w:rPr>
          <w:rFonts w:ascii="Corbel" w:hAnsi="Corbel" w:cs="Corbel"/>
          <w:kern w:val="24"/>
          <w:sz w:val="48"/>
          <w:szCs w:val="48"/>
          <w:u w:val="single"/>
        </w:rPr>
        <w:t>sales@grackledocs.com</w:t>
      </w:r>
      <w:r w:rsidRPr="008E6D94">
        <w:rPr>
          <w:rFonts w:ascii="Corbel" w:hAnsi="Corbel" w:cs="Corbel"/>
          <w:kern w:val="24"/>
          <w:sz w:val="48"/>
          <w:szCs w:val="48"/>
        </w:rPr>
        <w:t xml:space="preserve"> and mention AHG or visit their website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Captioning Support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ava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On the fly captioning app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iOS and Android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Capability for captioning in following situations: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One-on-One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Groups (one or multiple devices in one or multiple locations)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Captioning videos on the fly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85-95% accurate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Understands context of conversation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Self-corrects mistakes made in captions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Save transcript of conversation, lecture, or video captions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ava – Conversation Types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One-on-One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Using app on Smartphone or iPad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User can read live captions from speaker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Screen rotates towards reader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Ability to type into screen and have text read aloud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Group Conversations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Group conversation on single phone or multiple phone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Same or multiple locations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Different voices of speaker are identified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ava – Conversation Types cont.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Classroom/Meeting Captioning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Use wireless or Bluetooth mic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Captions will show up within app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User can highlight sentences of importance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Can edit or delete text within screen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Video/Audio Captions &amp; Broadcast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Use auxiliary jack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Connect laptop to Smartphone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Live captions in app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Connect hardware piece with audio system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Connects phone to audio system for live captions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ava – Web Application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Web application in development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Works in conjunction with app (not standalone)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Change screen color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lastRenderedPageBreak/>
        <w:t>Change text size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Text typed in web app shows up in mobile app in live time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Easier to type on computer than in app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ava – Ava Scribe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Request in app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Additional cost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Remote human scribe will correct in live-time the automatic captions 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Higher accuracy, difficult content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Only deaf person using service pay for minutes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Those joining their conversation are free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Live Captioning in PowerPoint and Google Slides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PowerPoint: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Create subtitles on PowerPoint presentation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Create same language subtitles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60+ language translation options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Google Slides: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Early October 2018 release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lastRenderedPageBreak/>
        <w:t>Transcribes speech in real-time onto slides in Google</w:t>
      </w:r>
    </w:p>
    <w:p w:rsidR="008E6D94" w:rsidRPr="008E6D94" w:rsidRDefault="008E6D94" w:rsidP="008E6D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64" w:hanging="432"/>
        <w:rPr>
          <w:rFonts w:ascii="Corbel" w:hAnsi="Corbel" w:cs="Corbel"/>
          <w:kern w:val="24"/>
          <w:sz w:val="40"/>
          <w:szCs w:val="40"/>
        </w:rPr>
      </w:pPr>
      <w:r w:rsidRPr="008E6D94">
        <w:rPr>
          <w:rFonts w:ascii="Corbel" w:hAnsi="Corbel" w:cs="Corbel"/>
          <w:kern w:val="24"/>
          <w:sz w:val="40"/>
          <w:szCs w:val="40"/>
        </w:rPr>
        <w:t>More countries and languages in the future</w:t>
      </w: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Google Slides – Live Captioning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Contact Me!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Rachel Kruzel, </w:t>
      </w:r>
      <w:r w:rsidRPr="008E6D94">
        <w:rPr>
          <w:rFonts w:ascii="Corbel" w:hAnsi="Corbel" w:cs="Corbel"/>
          <w:i/>
          <w:iCs/>
          <w:kern w:val="24"/>
          <w:sz w:val="48"/>
          <w:szCs w:val="48"/>
        </w:rPr>
        <w:t>ATP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48"/>
          <w:szCs w:val="48"/>
        </w:rPr>
      </w:pPr>
      <w:r w:rsidRPr="008E6D94">
        <w:rPr>
          <w:rFonts w:ascii="Corbel" w:hAnsi="Corbel" w:cs="Corbel"/>
          <w:i/>
          <w:iCs/>
          <w:kern w:val="24"/>
          <w:sz w:val="48"/>
          <w:szCs w:val="48"/>
        </w:rPr>
        <w:t>RESNA Certified Assistive Technology Professional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Assistive Technology &amp; Accommodations Specialist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Augsburg University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 xml:space="preserve">Email: </w:t>
      </w:r>
      <w:r w:rsidRPr="008E6D94">
        <w:rPr>
          <w:rFonts w:ascii="Corbel" w:hAnsi="Corbel" w:cs="Corbel"/>
          <w:kern w:val="24"/>
          <w:sz w:val="48"/>
          <w:szCs w:val="48"/>
          <w:u w:val="single"/>
        </w:rPr>
        <w:t>kruzel@augsburg.edu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Phone: 612-330-1353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  <w:r w:rsidRPr="008E6D94">
        <w:rPr>
          <w:rFonts w:ascii="Corbel" w:hAnsi="Corbel" w:cs="Corbel"/>
          <w:kern w:val="24"/>
          <w:sz w:val="48"/>
          <w:szCs w:val="48"/>
        </w:rPr>
        <w:t>Twitter: @rachelkruzel</w:t>
      </w: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8E6D94" w:rsidRPr="008E6D94" w:rsidRDefault="008E6D94" w:rsidP="008E6D9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rbel" w:hAnsi="Corbel" w:cs="Corbel"/>
          <w:kern w:val="24"/>
          <w:sz w:val="48"/>
          <w:szCs w:val="48"/>
        </w:rPr>
      </w:pPr>
    </w:p>
    <w:p w:rsidR="00D41C55" w:rsidRPr="008E6D94" w:rsidRDefault="00D41C55"/>
    <w:sectPr w:rsidR="00D41C55" w:rsidRPr="008E6D94" w:rsidSect="003F40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2E40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nsolas" w:hAnsi="Consolas" w:cs="Consola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94"/>
    <w:rsid w:val="00027D2A"/>
    <w:rsid w:val="000D020A"/>
    <w:rsid w:val="00110284"/>
    <w:rsid w:val="00172711"/>
    <w:rsid w:val="001B7F2A"/>
    <w:rsid w:val="00222652"/>
    <w:rsid w:val="00252A56"/>
    <w:rsid w:val="00295579"/>
    <w:rsid w:val="002C2406"/>
    <w:rsid w:val="003A0D70"/>
    <w:rsid w:val="003D46B6"/>
    <w:rsid w:val="004E6F18"/>
    <w:rsid w:val="0064126B"/>
    <w:rsid w:val="00642FB5"/>
    <w:rsid w:val="006441C3"/>
    <w:rsid w:val="00703C1C"/>
    <w:rsid w:val="007803E4"/>
    <w:rsid w:val="007B22EF"/>
    <w:rsid w:val="007C733B"/>
    <w:rsid w:val="007E61D8"/>
    <w:rsid w:val="008133D4"/>
    <w:rsid w:val="00844EB1"/>
    <w:rsid w:val="00865976"/>
    <w:rsid w:val="00892BC8"/>
    <w:rsid w:val="008E6D94"/>
    <w:rsid w:val="009F2811"/>
    <w:rsid w:val="00B3360E"/>
    <w:rsid w:val="00C756F1"/>
    <w:rsid w:val="00D334DA"/>
    <w:rsid w:val="00D41C55"/>
    <w:rsid w:val="00DF4439"/>
    <w:rsid w:val="00F4209A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5A8A-F1EF-4570-ACC5-C8E80BA8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CADC-E5AB-4222-9455-9CAF2BE5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Kruzel</dc:creator>
  <cp:keywords/>
  <dc:description/>
  <cp:lastModifiedBy>Rachel Kruzel</cp:lastModifiedBy>
  <cp:revision>1</cp:revision>
  <dcterms:created xsi:type="dcterms:W3CDTF">2018-11-11T02:46:00Z</dcterms:created>
  <dcterms:modified xsi:type="dcterms:W3CDTF">2018-11-11T02:46:00Z</dcterms:modified>
</cp:coreProperties>
</file>